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635"/>
        <w:gridCol w:w="66"/>
        <w:gridCol w:w="752"/>
        <w:gridCol w:w="807"/>
        <w:gridCol w:w="1701"/>
        <w:gridCol w:w="32"/>
        <w:gridCol w:w="1527"/>
        <w:gridCol w:w="841"/>
        <w:gridCol w:w="818"/>
        <w:gridCol w:w="42"/>
        <w:gridCol w:w="1594"/>
      </w:tblGrid>
      <w:tr w:rsidR="005E6A4A" w:rsidRPr="00230570" w14:paraId="2562FA9D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4C0FD2FE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3" w:type="dxa"/>
            <w:gridSpan w:val="3"/>
            <w:shd w:val="clear" w:color="auto" w:fill="DBE5F1" w:themeFill="accent1" w:themeFillTint="33"/>
          </w:tcPr>
          <w:p w14:paraId="161E2727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08" w:type="dxa"/>
            <w:gridSpan w:val="2"/>
            <w:shd w:val="clear" w:color="auto" w:fill="DBE5F1" w:themeFill="accent1" w:themeFillTint="33"/>
          </w:tcPr>
          <w:p w14:paraId="1DD0C495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400" w:type="dxa"/>
            <w:gridSpan w:val="3"/>
            <w:shd w:val="clear" w:color="auto" w:fill="DBE5F1" w:themeFill="accent1" w:themeFillTint="33"/>
          </w:tcPr>
          <w:p w14:paraId="6D12518E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4" w:type="dxa"/>
            <w:gridSpan w:val="3"/>
            <w:shd w:val="clear" w:color="auto" w:fill="DBE5F1" w:themeFill="accent1" w:themeFillTint="33"/>
          </w:tcPr>
          <w:p w14:paraId="72CFB516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C407A7" w:rsidRPr="00230570" w14:paraId="038156D9" w14:textId="77777777" w:rsidTr="00622300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613528FB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3" w:type="dxa"/>
            <w:gridSpan w:val="3"/>
          </w:tcPr>
          <w:p w14:paraId="4F721E1E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North and South America</w:t>
            </w:r>
          </w:p>
          <w:p w14:paraId="67FA452E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73CDF37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08" w:type="dxa"/>
            <w:gridSpan w:val="2"/>
          </w:tcPr>
          <w:p w14:paraId="454BEADE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Victorians</w:t>
            </w:r>
          </w:p>
          <w:p w14:paraId="0C7E0EBC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07EBBB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  <w:tc>
          <w:tcPr>
            <w:tcW w:w="2400" w:type="dxa"/>
            <w:gridSpan w:val="3"/>
          </w:tcPr>
          <w:p w14:paraId="59EB4FEE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Map Skills</w:t>
            </w:r>
          </w:p>
          <w:p w14:paraId="336645FD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97BD4B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454" w:type="dxa"/>
            <w:gridSpan w:val="3"/>
          </w:tcPr>
          <w:p w14:paraId="5945E3E6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Ancient Greece</w:t>
            </w:r>
          </w:p>
          <w:p w14:paraId="6944DFEB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4F33C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</w:tr>
      <w:tr w:rsidR="00C407A7" w:rsidRPr="00230570" w14:paraId="3AA65D2A" w14:textId="77777777" w:rsidTr="003F44A2">
        <w:trPr>
          <w:trHeight w:val="405"/>
        </w:trPr>
        <w:tc>
          <w:tcPr>
            <w:tcW w:w="1526" w:type="dxa"/>
            <w:shd w:val="clear" w:color="auto" w:fill="DBE5F1" w:themeFill="accent1" w:themeFillTint="33"/>
          </w:tcPr>
          <w:p w14:paraId="13ED6D3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3" w:type="dxa"/>
            <w:gridSpan w:val="3"/>
          </w:tcPr>
          <w:p w14:paraId="1684B606" w14:textId="77777777" w:rsidR="00C407A7" w:rsidRPr="00230570" w:rsidRDefault="00DE5C68" w:rsidP="00DE5C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  <w:tc>
          <w:tcPr>
            <w:tcW w:w="2508" w:type="dxa"/>
            <w:gridSpan w:val="2"/>
          </w:tcPr>
          <w:p w14:paraId="7C47B72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Printing</w:t>
            </w:r>
          </w:p>
        </w:tc>
        <w:tc>
          <w:tcPr>
            <w:tcW w:w="2400" w:type="dxa"/>
            <w:gridSpan w:val="3"/>
          </w:tcPr>
          <w:p w14:paraId="66495A9B" w14:textId="77777777" w:rsidR="00DE5C68" w:rsidRPr="00230570" w:rsidRDefault="00DE5C68" w:rsidP="00DE5C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Textiles</w:t>
            </w:r>
          </w:p>
          <w:p w14:paraId="2725E29F" w14:textId="77777777" w:rsidR="00C407A7" w:rsidRPr="00230570" w:rsidRDefault="00C407A7" w:rsidP="00DE5C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7373C054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</w:tr>
      <w:tr w:rsidR="005E6A4A" w:rsidRPr="00230570" w14:paraId="120F6DAF" w14:textId="77777777" w:rsidTr="00012B7A">
        <w:trPr>
          <w:trHeight w:val="269"/>
        </w:trPr>
        <w:tc>
          <w:tcPr>
            <w:tcW w:w="1526" w:type="dxa"/>
            <w:shd w:val="clear" w:color="auto" w:fill="DBE5F1" w:themeFill="accent1" w:themeFillTint="33"/>
          </w:tcPr>
          <w:p w14:paraId="1B50D779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635" w:type="dxa"/>
            <w:shd w:val="clear" w:color="auto" w:fill="DBE5F1" w:themeFill="accent1" w:themeFillTint="33"/>
          </w:tcPr>
          <w:p w14:paraId="0766EDD0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625" w:type="dxa"/>
            <w:gridSpan w:val="3"/>
            <w:shd w:val="clear" w:color="auto" w:fill="DBE5F1" w:themeFill="accent1" w:themeFillTint="33"/>
          </w:tcPr>
          <w:p w14:paraId="12BE0887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F59CCDB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5314AEAC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5B7DD067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6" w:type="dxa"/>
            <w:gridSpan w:val="2"/>
            <w:shd w:val="clear" w:color="auto" w:fill="DBE5F1" w:themeFill="accent1" w:themeFillTint="33"/>
          </w:tcPr>
          <w:p w14:paraId="04B0EA0B" w14:textId="77777777" w:rsidR="005E6A4A" w:rsidRPr="00230570" w:rsidRDefault="005E6A4A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69645F" w:rsidRPr="00230570" w14:paraId="53208465" w14:textId="77777777" w:rsidTr="00012B7A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74EF8333" w14:textId="77777777" w:rsidR="0069645F" w:rsidRPr="00230570" w:rsidRDefault="0069645F" w:rsidP="006964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635" w:type="dxa"/>
          </w:tcPr>
          <w:p w14:paraId="05852E86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Living Things</w:t>
            </w:r>
          </w:p>
          <w:p w14:paraId="71F24F7A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DFEC3C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15684BF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23893750" w14:textId="34F0FB25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6DED88A8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Teeth and Eating</w:t>
            </w:r>
          </w:p>
          <w:p w14:paraId="44BBC145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A08439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621BAE3C" w14:textId="4B1908B0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6B1FCD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Looking at states</w:t>
            </w:r>
          </w:p>
          <w:p w14:paraId="4F27CBA1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76AFCF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F81A26" w14:textId="2DAFE7BF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 xml:space="preserve">States of </w:t>
            </w:r>
            <w:bookmarkStart w:id="0" w:name="_GoBack"/>
            <w:bookmarkEnd w:id="0"/>
            <w:r w:rsidRPr="0069645F">
              <w:rPr>
                <w:rFonts w:ascii="Comic Sans MS" w:hAnsi="Comic Sans MS"/>
                <w:sz w:val="18"/>
                <w:szCs w:val="18"/>
              </w:rPr>
              <w:t>matter</w:t>
            </w:r>
          </w:p>
        </w:tc>
        <w:tc>
          <w:tcPr>
            <w:tcW w:w="1559" w:type="dxa"/>
            <w:gridSpan w:val="2"/>
          </w:tcPr>
          <w:p w14:paraId="505A4FEB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What is sound?</w:t>
            </w:r>
          </w:p>
          <w:p w14:paraId="29482107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437556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100249" w14:textId="33B8D9CA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Sound</w:t>
            </w:r>
          </w:p>
        </w:tc>
        <w:tc>
          <w:tcPr>
            <w:tcW w:w="1659" w:type="dxa"/>
            <w:gridSpan w:val="2"/>
          </w:tcPr>
          <w:p w14:paraId="5587F80B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Power it up!</w:t>
            </w:r>
          </w:p>
          <w:p w14:paraId="5A4BCEC4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EF9359E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34AC99" w14:textId="5C4399C8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1636" w:type="dxa"/>
            <w:gridSpan w:val="2"/>
          </w:tcPr>
          <w:p w14:paraId="286F7B0E" w14:textId="77777777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9645F">
              <w:rPr>
                <w:rFonts w:ascii="Comic Sans MS" w:hAnsi="Comic Sans MS"/>
                <w:sz w:val="18"/>
                <w:szCs w:val="18"/>
              </w:rPr>
              <w:t>Bubbles</w:t>
            </w:r>
          </w:p>
          <w:p w14:paraId="1BDF9A34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98AABEB" w14:textId="77777777" w:rsid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CE29A5" w14:textId="6C2B759C" w:rsidR="0069645F" w:rsidRPr="0069645F" w:rsidRDefault="0069645F" w:rsidP="00BD11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Week</w:t>
            </w:r>
          </w:p>
        </w:tc>
      </w:tr>
      <w:tr w:rsidR="00C407A7" w:rsidRPr="00230570" w14:paraId="274BB675" w14:textId="77777777" w:rsidTr="003F44A2">
        <w:trPr>
          <w:trHeight w:val="534"/>
        </w:trPr>
        <w:tc>
          <w:tcPr>
            <w:tcW w:w="1526" w:type="dxa"/>
            <w:shd w:val="clear" w:color="auto" w:fill="DBE5F1" w:themeFill="accent1" w:themeFillTint="33"/>
          </w:tcPr>
          <w:p w14:paraId="2183EE6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0" w:type="dxa"/>
            <w:gridSpan w:val="4"/>
          </w:tcPr>
          <w:p w14:paraId="5D5EE6B3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Alarms</w:t>
            </w:r>
          </w:p>
          <w:p w14:paraId="6E3AD765" w14:textId="77777777" w:rsidR="00C407A7" w:rsidRPr="00230570" w:rsidRDefault="00C407A7" w:rsidP="003F44A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62663187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Money containers</w:t>
            </w:r>
          </w:p>
        </w:tc>
        <w:tc>
          <w:tcPr>
            <w:tcW w:w="3295" w:type="dxa"/>
            <w:gridSpan w:val="4"/>
          </w:tcPr>
          <w:p w14:paraId="0587015B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 xml:space="preserve">Healthy </w:t>
            </w:r>
            <w:r w:rsidR="00230570"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</w:tr>
      <w:tr w:rsidR="009B772C" w:rsidRPr="00230570" w14:paraId="2D4F93C5" w14:textId="77777777" w:rsidTr="003F44A2">
        <w:trPr>
          <w:trHeight w:val="1123"/>
        </w:trPr>
        <w:tc>
          <w:tcPr>
            <w:tcW w:w="1526" w:type="dxa"/>
            <w:shd w:val="clear" w:color="auto" w:fill="DBE5F1" w:themeFill="accent1" w:themeFillTint="33"/>
          </w:tcPr>
          <w:p w14:paraId="1EA37B66" w14:textId="77777777" w:rsidR="009B772C" w:rsidRPr="00230570" w:rsidRDefault="009B772C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1" w:type="dxa"/>
            <w:gridSpan w:val="2"/>
          </w:tcPr>
          <w:p w14:paraId="00C1CA2E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</w:t>
            </w:r>
          </w:p>
        </w:tc>
        <w:tc>
          <w:tcPr>
            <w:tcW w:w="1559" w:type="dxa"/>
            <w:gridSpan w:val="2"/>
          </w:tcPr>
          <w:p w14:paraId="2575FD30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Programming </w:t>
            </w:r>
          </w:p>
        </w:tc>
        <w:tc>
          <w:tcPr>
            <w:tcW w:w="1733" w:type="dxa"/>
            <w:gridSpan w:val="2"/>
          </w:tcPr>
          <w:p w14:paraId="3A7ECFF0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Animation</w:t>
            </w:r>
          </w:p>
        </w:tc>
        <w:tc>
          <w:tcPr>
            <w:tcW w:w="1527" w:type="dxa"/>
          </w:tcPr>
          <w:p w14:paraId="2DFC03B1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Computer Science: Networks </w:t>
            </w:r>
          </w:p>
        </w:tc>
        <w:tc>
          <w:tcPr>
            <w:tcW w:w="1701" w:type="dxa"/>
            <w:gridSpan w:val="3"/>
          </w:tcPr>
          <w:p w14:paraId="382662D6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Email </w:t>
            </w:r>
          </w:p>
        </w:tc>
        <w:tc>
          <w:tcPr>
            <w:tcW w:w="1594" w:type="dxa"/>
          </w:tcPr>
          <w:p w14:paraId="33AA74CC" w14:textId="77777777" w:rsidR="009B772C" w:rsidRPr="00230570" w:rsidRDefault="00687E7C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Multimedia </w:t>
            </w:r>
          </w:p>
        </w:tc>
      </w:tr>
      <w:tr w:rsidR="00C407A7" w:rsidRPr="00230570" w14:paraId="48DF3132" w14:textId="77777777" w:rsidTr="00622300">
        <w:trPr>
          <w:trHeight w:val="631"/>
        </w:trPr>
        <w:tc>
          <w:tcPr>
            <w:tcW w:w="1526" w:type="dxa"/>
            <w:shd w:val="clear" w:color="auto" w:fill="DBE5F1" w:themeFill="accent1" w:themeFillTint="33"/>
          </w:tcPr>
          <w:p w14:paraId="60E4C85A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1" w:type="dxa"/>
            <w:gridSpan w:val="2"/>
          </w:tcPr>
          <w:p w14:paraId="43E71217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Hinduism</w:t>
            </w:r>
          </w:p>
          <w:p w14:paraId="12ADDDB1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31E80E8" w14:textId="01A47626" w:rsidR="00C407A7" w:rsidRDefault="00534761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Diw</w:t>
            </w:r>
            <w:r w:rsidR="00C407A7" w:rsidRPr="00230570">
              <w:rPr>
                <w:rFonts w:ascii="Comic Sans MS" w:hAnsi="Comic Sans MS"/>
                <w:sz w:val="18"/>
                <w:szCs w:val="18"/>
              </w:rPr>
              <w:t>ali</w:t>
            </w:r>
          </w:p>
          <w:p w14:paraId="3444013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EECEDB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826C6A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Would celebrating Diwali bring a feeling of belonging to a Hindu child?</w:t>
            </w:r>
          </w:p>
          <w:p w14:paraId="61861BF0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0EAA2B9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7471798E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514195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14:paraId="084DDADB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D1C25A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3CCA1D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What is the most significant part of the Nativity story for Christians today?</w:t>
            </w:r>
          </w:p>
          <w:p w14:paraId="6319B269" w14:textId="77777777" w:rsidR="003F44A2" w:rsidRPr="00230570" w:rsidRDefault="003F44A2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6BDE5D6E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Sikhism</w:t>
            </w:r>
          </w:p>
          <w:p w14:paraId="4CB32565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AE64D8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Sharing and Community</w:t>
            </w:r>
          </w:p>
          <w:p w14:paraId="305F5B15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35F95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Do Sikhs think it is important to share?</w:t>
            </w:r>
          </w:p>
          <w:p w14:paraId="12AB47BD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27" w:type="dxa"/>
          </w:tcPr>
          <w:p w14:paraId="4FEBDBED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2660EAC4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1B289B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Easter</w:t>
            </w:r>
          </w:p>
          <w:p w14:paraId="7FF1C67B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584667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91E90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Is forgiveness always possible?</w:t>
            </w:r>
          </w:p>
        </w:tc>
        <w:tc>
          <w:tcPr>
            <w:tcW w:w="1701" w:type="dxa"/>
            <w:gridSpan w:val="3"/>
          </w:tcPr>
          <w:p w14:paraId="5AA4DADA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016CB0F8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CDD06B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Beliefs and Practices</w:t>
            </w:r>
          </w:p>
          <w:p w14:paraId="0FC166CD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99181D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What is the best way for a Muslim to show commitment to God?</w:t>
            </w:r>
          </w:p>
        </w:tc>
        <w:tc>
          <w:tcPr>
            <w:tcW w:w="1594" w:type="dxa"/>
          </w:tcPr>
          <w:p w14:paraId="2E2E035F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36442230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E05AA2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Prayer and Worship</w:t>
            </w:r>
          </w:p>
          <w:p w14:paraId="3001F8D5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B3C025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Do people need to go to church to show they are Christians?</w:t>
            </w:r>
          </w:p>
        </w:tc>
      </w:tr>
      <w:tr w:rsidR="00C407A7" w:rsidRPr="00230570" w14:paraId="08BABFA0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356F1844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1" w:type="dxa"/>
            <w:gridSpan w:val="2"/>
          </w:tcPr>
          <w:p w14:paraId="0202BF0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All different, all the same</w:t>
            </w:r>
          </w:p>
        </w:tc>
        <w:tc>
          <w:tcPr>
            <w:tcW w:w="1559" w:type="dxa"/>
            <w:gridSpan w:val="2"/>
          </w:tcPr>
          <w:p w14:paraId="3E67063F" w14:textId="77777777" w:rsidR="00C407A7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Caring</w:t>
            </w:r>
            <w:r w:rsidR="00C407A7" w:rsidRPr="00230570">
              <w:rPr>
                <w:rFonts w:ascii="Comic Sans MS" w:hAnsi="Comic Sans MS"/>
                <w:sz w:val="18"/>
                <w:szCs w:val="18"/>
              </w:rPr>
              <w:t>/ Friendship</w:t>
            </w:r>
          </w:p>
        </w:tc>
        <w:tc>
          <w:tcPr>
            <w:tcW w:w="1733" w:type="dxa"/>
            <w:gridSpan w:val="2"/>
          </w:tcPr>
          <w:p w14:paraId="11677A28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</w:tc>
        <w:tc>
          <w:tcPr>
            <w:tcW w:w="1527" w:type="dxa"/>
          </w:tcPr>
          <w:p w14:paraId="49C5FDCA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Sustainability</w:t>
            </w:r>
          </w:p>
          <w:p w14:paraId="4BA5FD2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We are what we eat</w:t>
            </w:r>
          </w:p>
          <w:p w14:paraId="39ECD785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Healthy Schools</w:t>
            </w:r>
          </w:p>
          <w:p w14:paraId="4E14DEC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1B48EB5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1594" w:type="dxa"/>
          </w:tcPr>
          <w:p w14:paraId="56D3719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Truth</w:t>
            </w:r>
          </w:p>
        </w:tc>
      </w:tr>
      <w:tr w:rsidR="00C407A7" w:rsidRPr="00230570" w14:paraId="5EC633BB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7F560EF3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  <w:gridSpan w:val="2"/>
          </w:tcPr>
          <w:p w14:paraId="23887877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5822E3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14:paraId="2E32FA2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27" w:type="dxa"/>
          </w:tcPr>
          <w:p w14:paraId="74B3504E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E1CABA3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CF143E3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70CF" w:rsidRPr="00230570" w14:paraId="4B3AC1BE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74BB65B9" w14:textId="77777777" w:rsidR="00B970CF" w:rsidRPr="00230570" w:rsidRDefault="00B970CF" w:rsidP="00B970C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</w:tc>
        <w:tc>
          <w:tcPr>
            <w:tcW w:w="1701" w:type="dxa"/>
            <w:gridSpan w:val="2"/>
          </w:tcPr>
          <w:p w14:paraId="05F6EC9C" w14:textId="77777777" w:rsid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My school, your school</w:t>
            </w:r>
          </w:p>
          <w:p w14:paraId="537BAA21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DFD803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Age/days</w:t>
            </w:r>
          </w:p>
          <w:p w14:paraId="43E9C97B" w14:textId="77777777" w:rsid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626EE5E5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Introducing teacher and friends</w:t>
            </w:r>
          </w:p>
          <w:p w14:paraId="4A3A916C" w14:textId="77777777" w:rsidR="00B970CF" w:rsidRDefault="00B970CF" w:rsidP="00B970CF">
            <w:pPr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543A4D69" w14:textId="5376774E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Classroom objects</w:t>
            </w:r>
          </w:p>
        </w:tc>
        <w:tc>
          <w:tcPr>
            <w:tcW w:w="1559" w:type="dxa"/>
            <w:gridSpan w:val="2"/>
          </w:tcPr>
          <w:p w14:paraId="5DCB475B" w14:textId="77777777" w:rsid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My local area, your local area</w:t>
            </w:r>
          </w:p>
          <w:p w14:paraId="16BCE21D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7D5190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Shops</w:t>
            </w:r>
          </w:p>
          <w:p w14:paraId="14AEFA8D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Everyday shopping</w:t>
            </w:r>
          </w:p>
          <w:p w14:paraId="17CEA2A8" w14:textId="77777777" w:rsidR="00B970CF" w:rsidRDefault="00B970CF" w:rsidP="00B970CF">
            <w:pPr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Shopping for gifts</w:t>
            </w:r>
          </w:p>
          <w:p w14:paraId="673B41A8" w14:textId="77777777" w:rsidR="00B970CF" w:rsidRDefault="00B970CF" w:rsidP="00B970CF">
            <w:pPr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4B9FFB62" w14:textId="77777777" w:rsidR="00B970CF" w:rsidRPr="00B970CF" w:rsidRDefault="00B970CF" w:rsidP="00B970CF">
            <w:pPr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5BB8A1DD" w14:textId="6D42B9AE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Christmas</w:t>
            </w:r>
          </w:p>
        </w:tc>
        <w:tc>
          <w:tcPr>
            <w:tcW w:w="1733" w:type="dxa"/>
            <w:gridSpan w:val="2"/>
          </w:tcPr>
          <w:p w14:paraId="56E26A38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Epiphany</w:t>
            </w:r>
          </w:p>
          <w:p w14:paraId="4711DDC8" w14:textId="77777777" w:rsid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52C30A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37609AA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Family Tree</w:t>
            </w:r>
          </w:p>
          <w:p w14:paraId="325D8797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A1192E" w14:textId="4927749C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Faces</w:t>
            </w:r>
          </w:p>
        </w:tc>
        <w:tc>
          <w:tcPr>
            <w:tcW w:w="1527" w:type="dxa"/>
          </w:tcPr>
          <w:p w14:paraId="09B16CD3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Celebrating Carnival</w:t>
            </w:r>
          </w:p>
          <w:p w14:paraId="76A8A08F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2479D9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 xml:space="preserve">Parts of Body - </w:t>
            </w: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and</w:t>
            </w:r>
          </w:p>
          <w:p w14:paraId="186342E4" w14:textId="22905941" w:rsid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Descriptions</w:t>
            </w:r>
          </w:p>
          <w:p w14:paraId="7115EC4D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3309DC20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Our own class aliens</w:t>
            </w:r>
          </w:p>
          <w:p w14:paraId="1C4E936A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2B40BA" w14:textId="0D7A108B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Easter</w:t>
            </w:r>
          </w:p>
        </w:tc>
        <w:tc>
          <w:tcPr>
            <w:tcW w:w="1701" w:type="dxa"/>
            <w:gridSpan w:val="3"/>
          </w:tcPr>
          <w:p w14:paraId="14303033" w14:textId="1624EE5A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Feeling w</w:t>
            </w:r>
            <w:r w:rsidRPr="00B970CF">
              <w:rPr>
                <w:rFonts w:ascii="Comic Sans MS" w:hAnsi="Comic Sans MS"/>
                <w:sz w:val="18"/>
                <w:szCs w:val="18"/>
              </w:rPr>
              <w:t>ell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17B5D172" w14:textId="13318C35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B970CF">
              <w:rPr>
                <w:rFonts w:ascii="Comic Sans MS" w:hAnsi="Comic Sans MS"/>
                <w:sz w:val="18"/>
                <w:szCs w:val="18"/>
              </w:rPr>
              <w:t>nwell</w:t>
            </w:r>
          </w:p>
          <w:p w14:paraId="3530CFBE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CF85F7" w14:textId="1BAA589B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 xml:space="preserve">Jungle and fantastical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B970CF">
              <w:rPr>
                <w:rFonts w:ascii="Comic Sans MS" w:hAnsi="Comic Sans MS"/>
                <w:sz w:val="18"/>
                <w:szCs w:val="18"/>
              </w:rPr>
              <w:t>nimals</w:t>
            </w:r>
          </w:p>
        </w:tc>
        <w:tc>
          <w:tcPr>
            <w:tcW w:w="1594" w:type="dxa"/>
          </w:tcPr>
          <w:p w14:paraId="7AFEFF01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/>
                <w:sz w:val="18"/>
                <w:szCs w:val="18"/>
              </w:rPr>
              <w:t>Summertime</w:t>
            </w:r>
          </w:p>
          <w:p w14:paraId="2389C825" w14:textId="77777777" w:rsid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113DE2" w14:textId="77777777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CFF3CD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Weather</w:t>
            </w:r>
          </w:p>
          <w:p w14:paraId="7FC900CC" w14:textId="77777777" w:rsid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Seasons</w:t>
            </w:r>
          </w:p>
          <w:p w14:paraId="6EDC7CAE" w14:textId="77777777" w:rsid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497FEC7B" w14:textId="77777777" w:rsidR="00B970CF" w:rsidRPr="00B970CF" w:rsidRDefault="00B970CF" w:rsidP="00B970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</w:p>
          <w:p w14:paraId="56530D86" w14:textId="5D307F94" w:rsidR="00B970CF" w:rsidRPr="00B970CF" w:rsidRDefault="00B970CF" w:rsidP="00B970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70CF">
              <w:rPr>
                <w:rFonts w:ascii="Comic Sans MS" w:hAnsi="Comic Sans MS" w:cs="Calibri,Italic"/>
                <w:iCs/>
                <w:sz w:val="18"/>
                <w:szCs w:val="18"/>
              </w:rPr>
              <w:t>Ice creams</w:t>
            </w:r>
          </w:p>
        </w:tc>
      </w:tr>
      <w:tr w:rsidR="00C407A7" w:rsidRPr="00230570" w14:paraId="2D7C1C89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28277DBA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570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1" w:type="dxa"/>
            <w:gridSpan w:val="2"/>
          </w:tcPr>
          <w:p w14:paraId="0E0F0B09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Outdoor Games: Rugby</w:t>
            </w:r>
          </w:p>
          <w:p w14:paraId="7227102A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A4086D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E43077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 Balance</w:t>
            </w:r>
          </w:p>
          <w:p w14:paraId="77240A29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A6CB4B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D1D496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DD55E40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3D8D9C5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1</w:t>
            </w:r>
          </w:p>
          <w:p w14:paraId="7CB355F9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F61D48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CE155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559" w:type="dxa"/>
            <w:gridSpan w:val="2"/>
          </w:tcPr>
          <w:p w14:paraId="3F14AD2D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lastRenderedPageBreak/>
              <w:t>Outdoor Games: Hockey</w:t>
            </w:r>
          </w:p>
          <w:p w14:paraId="17446EA4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555482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97CB47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 Balance</w:t>
            </w:r>
          </w:p>
          <w:p w14:paraId="5D5E4AA4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5626C58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BE31BA0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A790A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31664EF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1</w:t>
            </w:r>
          </w:p>
          <w:p w14:paraId="3CEFEE7C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9CF0F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ED4755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733" w:type="dxa"/>
            <w:gridSpan w:val="2"/>
          </w:tcPr>
          <w:p w14:paraId="27A57281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lastRenderedPageBreak/>
              <w:t>Outdoor Games: Football</w:t>
            </w:r>
          </w:p>
          <w:p w14:paraId="11267CAF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C89F36F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4CA319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4E19AB48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Receiving body weight</w:t>
            </w:r>
          </w:p>
          <w:p w14:paraId="49CCC1A5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2DC4A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DD780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30539EE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2</w:t>
            </w:r>
          </w:p>
          <w:p w14:paraId="1304F53E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410AC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46C05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527" w:type="dxa"/>
          </w:tcPr>
          <w:p w14:paraId="274EB4B6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lastRenderedPageBreak/>
              <w:t>Outdoor Games</w:t>
            </w:r>
          </w:p>
          <w:p w14:paraId="11776670" w14:textId="77777777" w:rsidR="00C407A7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Cricket/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R</w:t>
            </w:r>
            <w:r w:rsidR="00C407A7" w:rsidRPr="00230570">
              <w:rPr>
                <w:rFonts w:ascii="Comic Sans MS" w:hAnsi="Comic Sans MS"/>
                <w:sz w:val="18"/>
                <w:szCs w:val="18"/>
              </w:rPr>
              <w:t>ounders</w:t>
            </w:r>
          </w:p>
          <w:p w14:paraId="2CA192A2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83105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815C77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Balance leading to change of direction</w:t>
            </w:r>
          </w:p>
          <w:p w14:paraId="36932555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0C11A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580F3E50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3</w:t>
            </w:r>
          </w:p>
          <w:p w14:paraId="5BD677CD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BECD29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701" w:type="dxa"/>
            <w:gridSpan w:val="3"/>
          </w:tcPr>
          <w:p w14:paraId="2BD187FF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205AFCE8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5DA51DC1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736E46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5A424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EAC94C0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Rolling</w:t>
            </w:r>
          </w:p>
          <w:p w14:paraId="7DD35B1E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5B9824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4E87BDD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5E49E8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4EA1B72B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44</w:t>
            </w:r>
          </w:p>
          <w:p w14:paraId="2CFCD39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4D77E7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FDE064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594" w:type="dxa"/>
          </w:tcPr>
          <w:p w14:paraId="0E961F64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303F089C" w14:textId="77777777" w:rsidR="00C407A7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7D3A14DF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3FA4CD" w14:textId="77777777" w:rsidR="00230570" w:rsidRP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A214A0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70FE3B4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Rolling</w:t>
            </w:r>
          </w:p>
          <w:p w14:paraId="643413A3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E24B20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68EE94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958971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Dance:</w:t>
            </w:r>
          </w:p>
          <w:p w14:paraId="57C6A08C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Val Sabin unit 4</w:t>
            </w:r>
          </w:p>
          <w:p w14:paraId="7A09F54B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1447AA" w14:textId="77777777" w:rsidR="00230570" w:rsidRDefault="00230570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0E23B2" w14:textId="77777777" w:rsidR="00C407A7" w:rsidRPr="00230570" w:rsidRDefault="00C407A7" w:rsidP="002305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570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</w:tr>
    </w:tbl>
    <w:p w14:paraId="0D5F8871" w14:textId="77777777" w:rsidR="00270D95" w:rsidRPr="00230570" w:rsidRDefault="00270D95" w:rsidP="00230570">
      <w:pPr>
        <w:jc w:val="center"/>
        <w:rPr>
          <w:rFonts w:ascii="Comic Sans MS" w:hAnsi="Comic Sans MS"/>
          <w:b/>
          <w:sz w:val="18"/>
          <w:szCs w:val="18"/>
        </w:rPr>
      </w:pPr>
    </w:p>
    <w:p w14:paraId="25021445" w14:textId="77777777" w:rsidR="00637F50" w:rsidRPr="00230570" w:rsidRDefault="00637F50" w:rsidP="00230570">
      <w:pPr>
        <w:jc w:val="center"/>
        <w:rPr>
          <w:rFonts w:ascii="Comic Sans MS" w:hAnsi="Comic Sans MS"/>
          <w:sz w:val="18"/>
          <w:szCs w:val="18"/>
        </w:rPr>
      </w:pPr>
    </w:p>
    <w:sectPr w:rsidR="00637F50" w:rsidRPr="00230570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D1D2" w14:textId="77777777" w:rsidR="005D671B" w:rsidRDefault="005D671B" w:rsidP="00B70AC5">
      <w:r>
        <w:separator/>
      </w:r>
    </w:p>
  </w:endnote>
  <w:endnote w:type="continuationSeparator" w:id="0">
    <w:p w14:paraId="04D0837D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5DE7" w14:textId="77777777" w:rsidR="005D671B" w:rsidRDefault="005D671B" w:rsidP="00B70AC5">
      <w:r>
        <w:separator/>
      </w:r>
    </w:p>
  </w:footnote>
  <w:footnote w:type="continuationSeparator" w:id="0">
    <w:p w14:paraId="5576A298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3624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33A4D966" wp14:editId="5634E0AA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BC5F4" wp14:editId="04060693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6DC36" w14:textId="77777777" w:rsidR="00B70AC5" w:rsidRPr="00B70AC5" w:rsidRDefault="00C407A7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4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C407A7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4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03FC7CB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C6C6A"/>
    <w:rsid w:val="000C77D1"/>
    <w:rsid w:val="000F2FE8"/>
    <w:rsid w:val="000F3904"/>
    <w:rsid w:val="00110273"/>
    <w:rsid w:val="00111572"/>
    <w:rsid w:val="00115604"/>
    <w:rsid w:val="00117A3B"/>
    <w:rsid w:val="00121281"/>
    <w:rsid w:val="00124E2A"/>
    <w:rsid w:val="00145351"/>
    <w:rsid w:val="001543FC"/>
    <w:rsid w:val="00156399"/>
    <w:rsid w:val="00157960"/>
    <w:rsid w:val="001672C7"/>
    <w:rsid w:val="00180FBF"/>
    <w:rsid w:val="001C46AE"/>
    <w:rsid w:val="001D07D0"/>
    <w:rsid w:val="001D5CDE"/>
    <w:rsid w:val="001E11F6"/>
    <w:rsid w:val="001F21BF"/>
    <w:rsid w:val="001F25FF"/>
    <w:rsid w:val="00202120"/>
    <w:rsid w:val="00230570"/>
    <w:rsid w:val="00230CF9"/>
    <w:rsid w:val="002412C0"/>
    <w:rsid w:val="00252309"/>
    <w:rsid w:val="002635B9"/>
    <w:rsid w:val="00265F74"/>
    <w:rsid w:val="00270D95"/>
    <w:rsid w:val="00271732"/>
    <w:rsid w:val="00283409"/>
    <w:rsid w:val="00284C71"/>
    <w:rsid w:val="002918A9"/>
    <w:rsid w:val="002930D8"/>
    <w:rsid w:val="002C533E"/>
    <w:rsid w:val="002C7DC5"/>
    <w:rsid w:val="002E595D"/>
    <w:rsid w:val="002F222A"/>
    <w:rsid w:val="00314B23"/>
    <w:rsid w:val="0031738F"/>
    <w:rsid w:val="0033118C"/>
    <w:rsid w:val="00343944"/>
    <w:rsid w:val="00350ECB"/>
    <w:rsid w:val="00371951"/>
    <w:rsid w:val="00374F04"/>
    <w:rsid w:val="003819AB"/>
    <w:rsid w:val="0038640C"/>
    <w:rsid w:val="00395AF1"/>
    <w:rsid w:val="003A550B"/>
    <w:rsid w:val="003C60E1"/>
    <w:rsid w:val="003D28A4"/>
    <w:rsid w:val="003D3592"/>
    <w:rsid w:val="003E04FC"/>
    <w:rsid w:val="003E40FF"/>
    <w:rsid w:val="003F080F"/>
    <w:rsid w:val="003F44A2"/>
    <w:rsid w:val="003F6207"/>
    <w:rsid w:val="003F6EB7"/>
    <w:rsid w:val="00401F8F"/>
    <w:rsid w:val="00427DC2"/>
    <w:rsid w:val="00441004"/>
    <w:rsid w:val="0044304F"/>
    <w:rsid w:val="0045335D"/>
    <w:rsid w:val="00460B2C"/>
    <w:rsid w:val="00467CF2"/>
    <w:rsid w:val="0049240D"/>
    <w:rsid w:val="004A598D"/>
    <w:rsid w:val="004B1AED"/>
    <w:rsid w:val="004F1FAB"/>
    <w:rsid w:val="00501702"/>
    <w:rsid w:val="005066EF"/>
    <w:rsid w:val="00522260"/>
    <w:rsid w:val="00534761"/>
    <w:rsid w:val="00556D18"/>
    <w:rsid w:val="00561614"/>
    <w:rsid w:val="00565F18"/>
    <w:rsid w:val="00575321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87E7C"/>
    <w:rsid w:val="0069645F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1A30"/>
    <w:rsid w:val="00766626"/>
    <w:rsid w:val="00777ED5"/>
    <w:rsid w:val="00791775"/>
    <w:rsid w:val="007B49B7"/>
    <w:rsid w:val="007D6A1A"/>
    <w:rsid w:val="007E3060"/>
    <w:rsid w:val="007E33A6"/>
    <w:rsid w:val="007F202B"/>
    <w:rsid w:val="007F25AB"/>
    <w:rsid w:val="007F4686"/>
    <w:rsid w:val="00804674"/>
    <w:rsid w:val="00821096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C527C"/>
    <w:rsid w:val="008E0693"/>
    <w:rsid w:val="008F68DF"/>
    <w:rsid w:val="00905A89"/>
    <w:rsid w:val="00910344"/>
    <w:rsid w:val="009149A6"/>
    <w:rsid w:val="00916D80"/>
    <w:rsid w:val="00921EBC"/>
    <w:rsid w:val="0094208C"/>
    <w:rsid w:val="00950A48"/>
    <w:rsid w:val="00953B61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57350"/>
    <w:rsid w:val="00A679B8"/>
    <w:rsid w:val="00A75CB3"/>
    <w:rsid w:val="00A9380A"/>
    <w:rsid w:val="00A9706E"/>
    <w:rsid w:val="00A978B6"/>
    <w:rsid w:val="00A97A12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85277"/>
    <w:rsid w:val="00B9626D"/>
    <w:rsid w:val="00B970CF"/>
    <w:rsid w:val="00BA1AAA"/>
    <w:rsid w:val="00BB2167"/>
    <w:rsid w:val="00BB51F3"/>
    <w:rsid w:val="00BD119C"/>
    <w:rsid w:val="00BE0DCE"/>
    <w:rsid w:val="00BE267D"/>
    <w:rsid w:val="00BE3C23"/>
    <w:rsid w:val="00C021E8"/>
    <w:rsid w:val="00C31363"/>
    <w:rsid w:val="00C33E81"/>
    <w:rsid w:val="00C34272"/>
    <w:rsid w:val="00C407A7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6405"/>
    <w:rsid w:val="00D1097F"/>
    <w:rsid w:val="00D12EFD"/>
    <w:rsid w:val="00D4631F"/>
    <w:rsid w:val="00D4662A"/>
    <w:rsid w:val="00D563FE"/>
    <w:rsid w:val="00D678A9"/>
    <w:rsid w:val="00DA45BD"/>
    <w:rsid w:val="00DB37A2"/>
    <w:rsid w:val="00DD4E09"/>
    <w:rsid w:val="00DD62A4"/>
    <w:rsid w:val="00DE5C68"/>
    <w:rsid w:val="00DF7F1A"/>
    <w:rsid w:val="00E25DA2"/>
    <w:rsid w:val="00E30A98"/>
    <w:rsid w:val="00E313A8"/>
    <w:rsid w:val="00E553A4"/>
    <w:rsid w:val="00E6783D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4407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933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0697-F3AB-44A8-8AAA-3E49B885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15</cp:revision>
  <cp:lastPrinted>2013-07-20T10:54:00Z</cp:lastPrinted>
  <dcterms:created xsi:type="dcterms:W3CDTF">2016-05-10T10:55:00Z</dcterms:created>
  <dcterms:modified xsi:type="dcterms:W3CDTF">2016-07-07T10:10:00Z</dcterms:modified>
</cp:coreProperties>
</file>